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81C5D" w14:textId="77777777" w:rsidR="006807F7" w:rsidRDefault="006807F7" w:rsidP="006807F7">
      <w:r>
        <w:t>Datenschutzerklärung</w:t>
      </w:r>
    </w:p>
    <w:p w14:paraId="4A84FD91" w14:textId="77777777" w:rsidR="006807F7" w:rsidRDefault="006807F7" w:rsidP="006807F7">
      <w:r>
        <w:t>Diese Datenschutzerklärung klärt Sie über die Art, den Umfang und Zweck der Verarbeitung von personenbezogenen Daten (nachfolgend kurz „Daten“) innerhalb unseres Onlineangebotes und der mit ihm verbundenen Webseiten, Funktionen und Inhalte sowie externen Onlinepräsenzen, wie z.B. unser Social Media Profile auf. (nachfolgend gemeinsam bezeichnet als „Onlineangebot“). Im Hinblick auf die verwendeten Begrifflichkeiten, wie z.B. „Verarbeitung“ oder „Verantwortlicher“ verweisen wir auf die Definitionen im Art. 4 der Datenschutzgrundverordnung (DSGVO).</w:t>
      </w:r>
    </w:p>
    <w:p w14:paraId="6B007F16" w14:textId="77777777" w:rsidR="006807F7" w:rsidRDefault="006807F7" w:rsidP="006807F7"/>
    <w:p w14:paraId="26A730DF" w14:textId="587ED1EE" w:rsidR="006807F7" w:rsidRDefault="006807F7" w:rsidP="006807F7">
      <w:r>
        <w:t>Verantwortlich</w:t>
      </w:r>
      <w:r w:rsidR="00C30130">
        <w:t>:</w:t>
      </w:r>
      <w:r w:rsidR="00B02A67">
        <w:br/>
      </w:r>
      <w:r w:rsidR="009B6BD7">
        <w:t>Trauerredner Chris Urban</w:t>
      </w:r>
      <w:r>
        <w:br/>
        <w:t xml:space="preserve">Inhaber: </w:t>
      </w:r>
      <w:r w:rsidR="00B02A67">
        <w:t>Chris Urban</w:t>
      </w:r>
      <w:r>
        <w:br/>
      </w:r>
      <w:r w:rsidR="00B02A67">
        <w:t>Olvenstedter Straße 51</w:t>
      </w:r>
      <w:r>
        <w:br/>
      </w:r>
      <w:r w:rsidR="00B02A67">
        <w:t>39108 Magdbeurg</w:t>
      </w:r>
      <w:r>
        <w:br/>
        <w:t>Deutschland</w:t>
      </w:r>
      <w:r>
        <w:br/>
      </w:r>
      <w:r w:rsidR="009B6BD7">
        <w:t>kontakt@trauerredner-urban.de</w:t>
      </w:r>
    </w:p>
    <w:p w14:paraId="770A9740" w14:textId="2359AA89" w:rsidR="006807F7" w:rsidRDefault="006807F7" w:rsidP="006807F7">
      <w:r>
        <w:t>Link zum Impressum: https://www.</w:t>
      </w:r>
      <w:r w:rsidR="009B6BD7">
        <w:t>trauerredner-urban</w:t>
      </w:r>
      <w:r>
        <w:t>.de/impressum</w:t>
      </w:r>
    </w:p>
    <w:p w14:paraId="6C5973F3" w14:textId="77777777" w:rsidR="006807F7" w:rsidRDefault="006807F7" w:rsidP="006807F7"/>
    <w:p w14:paraId="3EC21B4D" w14:textId="77777777" w:rsidR="006807F7" w:rsidRDefault="006807F7" w:rsidP="006807F7">
      <w:r>
        <w:t>Arten der verarbeiteten Daten:</w:t>
      </w:r>
    </w:p>
    <w:p w14:paraId="379E33B6" w14:textId="77777777" w:rsidR="006807F7" w:rsidRDefault="006807F7" w:rsidP="006807F7"/>
    <w:p w14:paraId="4B32A5AF" w14:textId="77777777" w:rsidR="006807F7" w:rsidRDefault="006807F7" w:rsidP="006807F7">
      <w:r>
        <w:t>– Bestandsdaten (z.B., Namen, Adressen).</w:t>
      </w:r>
    </w:p>
    <w:p w14:paraId="710AF8DF" w14:textId="77777777" w:rsidR="006807F7" w:rsidRDefault="006807F7" w:rsidP="006807F7">
      <w:r>
        <w:t>– Kontaktdaten (z.B., E-Mail, Telefonnummern).</w:t>
      </w:r>
    </w:p>
    <w:p w14:paraId="4CFA7C18" w14:textId="77777777" w:rsidR="006807F7" w:rsidRDefault="006807F7" w:rsidP="006807F7">
      <w:r>
        <w:t>– Inhaltsdaten (z.B., Texteingaben, Fotografien, Videos).</w:t>
      </w:r>
    </w:p>
    <w:p w14:paraId="407792F0" w14:textId="77777777" w:rsidR="006807F7" w:rsidRDefault="006807F7" w:rsidP="006807F7">
      <w:r>
        <w:t>– Nutzungsdaten (z.B., besuchte Webseiten, Interesse an Inhalten, Zugriffszeiten).</w:t>
      </w:r>
    </w:p>
    <w:p w14:paraId="464CE272" w14:textId="77777777" w:rsidR="006807F7" w:rsidRDefault="006807F7" w:rsidP="006807F7">
      <w:r>
        <w:t>– Meta-/Kommunikationsdaten (z.B., Geräte-Informationen, IP-Adressen).</w:t>
      </w:r>
    </w:p>
    <w:p w14:paraId="0E98006A" w14:textId="77777777" w:rsidR="006807F7" w:rsidRDefault="006807F7" w:rsidP="006807F7"/>
    <w:p w14:paraId="7854A38B" w14:textId="77777777" w:rsidR="006807F7" w:rsidRDefault="006807F7" w:rsidP="006807F7">
      <w:r>
        <w:t>Kategorien betroffener Personen</w:t>
      </w:r>
    </w:p>
    <w:p w14:paraId="0DC63A06" w14:textId="77777777" w:rsidR="006807F7" w:rsidRDefault="006807F7" w:rsidP="006807F7">
      <w:r>
        <w:t>Besucher und Nutzer des Onlineangebotes (Nachfolgend bezeichnen wir die betroffenen Personen zusammenfassend auch als „Nutzer“).</w:t>
      </w:r>
    </w:p>
    <w:p w14:paraId="08AC9E19" w14:textId="77777777" w:rsidR="006807F7" w:rsidRDefault="006807F7" w:rsidP="006807F7"/>
    <w:p w14:paraId="6139D51C" w14:textId="77777777" w:rsidR="006807F7" w:rsidRDefault="006807F7" w:rsidP="006807F7">
      <w:r>
        <w:t>Zweck der Verarbeitung</w:t>
      </w:r>
    </w:p>
    <w:p w14:paraId="6E2B212E" w14:textId="77777777" w:rsidR="006807F7" w:rsidRDefault="006807F7" w:rsidP="006807F7">
      <w:r>
        <w:t>– Zurverfügungstellung des Onlineangebotes, seiner Funktionen und Inhalte.</w:t>
      </w:r>
    </w:p>
    <w:p w14:paraId="07A4C512" w14:textId="77777777" w:rsidR="006807F7" w:rsidRDefault="006807F7" w:rsidP="006807F7">
      <w:r>
        <w:t>– Beantwortung von Kontaktanfragen und Kommunikation mit Nutzern.</w:t>
      </w:r>
    </w:p>
    <w:p w14:paraId="5729088C" w14:textId="77777777" w:rsidR="006807F7" w:rsidRDefault="006807F7" w:rsidP="006807F7">
      <w:r>
        <w:t>– Sicherheitsmaßnahmen.</w:t>
      </w:r>
    </w:p>
    <w:p w14:paraId="5C39C7DC" w14:textId="77777777" w:rsidR="006807F7" w:rsidRDefault="006807F7" w:rsidP="006807F7">
      <w:r>
        <w:t>– Reichweitenmessung/Marketing</w:t>
      </w:r>
    </w:p>
    <w:p w14:paraId="2FB53D6E" w14:textId="77777777" w:rsidR="006807F7" w:rsidRDefault="006807F7" w:rsidP="006807F7"/>
    <w:p w14:paraId="789BAE2D" w14:textId="77777777" w:rsidR="00B02A67" w:rsidRDefault="00B02A67" w:rsidP="006807F7"/>
    <w:p w14:paraId="57027E20" w14:textId="2B04F79B" w:rsidR="006807F7" w:rsidRDefault="006807F7" w:rsidP="006807F7">
      <w:r>
        <w:lastRenderedPageBreak/>
        <w:t>Verwendete Begrifflichkeiten</w:t>
      </w:r>
    </w:p>
    <w:p w14:paraId="15AD7150" w14:textId="77777777" w:rsidR="006807F7" w:rsidRDefault="006807F7" w:rsidP="006807F7"/>
    <w:p w14:paraId="39E0BBD1" w14:textId="77777777" w:rsidR="006807F7" w:rsidRDefault="006807F7" w:rsidP="006807F7">
      <w: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w:t>
      </w:r>
    </w:p>
    <w:p w14:paraId="66DABCBD" w14:textId="77777777" w:rsidR="006807F7" w:rsidRDefault="006807F7" w:rsidP="006807F7">
      <w:r>
        <w:t>„Verarbeitung“ ist jeder mit oder ohne Hilfe automatisierter Verfahren ausgeführten Vorgang oder jede solche Vorgangsreihe im Zusammenhang mit personenbezogenen Daten. Der Begriff reicht weit und umfasst praktisch jeden Umgang mit Daten.</w:t>
      </w:r>
    </w:p>
    <w:p w14:paraId="1AE3F89E" w14:textId="77777777" w:rsidR="006807F7" w:rsidRDefault="006807F7" w:rsidP="006807F7">
      <w:r>
        <w:t>Als „Verantwortlicher“ wird die natürliche oder juristische Person, Behörde, Einrichtung oder andere Stelle, die allein oder gemeinsam mit anderen über die Zwecke und Mittel der Verarbeitung von personenbezogenen Daten entscheidet, bezeichnet.</w:t>
      </w:r>
    </w:p>
    <w:p w14:paraId="36C596D9" w14:textId="77777777" w:rsidR="006807F7" w:rsidRDefault="006807F7" w:rsidP="006807F7"/>
    <w:p w14:paraId="5538C751" w14:textId="77777777" w:rsidR="006807F7" w:rsidRDefault="006807F7" w:rsidP="006807F7">
      <w:r>
        <w:t>Maßgebliche Rechtsgrundlagen</w:t>
      </w:r>
    </w:p>
    <w:p w14:paraId="7654E914" w14:textId="77777777" w:rsidR="006807F7" w:rsidRDefault="006807F7" w:rsidP="006807F7">
      <w:r>
        <w:t>Nach Maßgabe des Art. 13 DSGVO teilen wir Ihnen die Rechtsgrundlagen unserer Datenverarbeitungen mit. Sofern die Rechtsgrundlage in der Datenschutzerklärung nicht genannt wird, gilt Folgendes: Die Rechtsgrundlage für die Einholung von Einwilligungen ist Art. 6 Abs. 1 lit. a und Art. 7 DSGVO, die Rechtsgrundlage für die Verarbeitung zur Erfüllung unserer Leistungen und Durchführung vertraglicher Maßnahmen sowie Beantwortung von Anfragen ist Art. 6 Abs. 1 lit. b DSGVO, die Rechtsgrundlage für die Verarbeitung zur Erfüllung unserer rechtlichen Verpflichtungen ist Art. 6 Abs. 1 lit. c DSGVO, und die Rechtsgrundlage für die Verarbeitung zur Wahrung unserer berechtigten Interessen ist Art. 6 Abs. 1 lit. f DSGVO. Für den Fall, dass lebenswichtige Interessen der betroffenen Person oder einer anderen natürlichen Person eine Verarbeitung personenbezogener Daten erforderlich machen, dient Art. 6 Abs. 1 lit. d DSGVO als Rechtsgrundlage.</w:t>
      </w:r>
    </w:p>
    <w:p w14:paraId="327EA12C" w14:textId="77777777" w:rsidR="006807F7" w:rsidRDefault="006807F7" w:rsidP="006807F7"/>
    <w:p w14:paraId="3EF9E708" w14:textId="77777777" w:rsidR="006807F7" w:rsidRDefault="006807F7" w:rsidP="006807F7">
      <w:r>
        <w:t>Zusammenarbeit mit Auftragsverarbeitern und Dritten</w:t>
      </w:r>
    </w:p>
    <w:p w14:paraId="4F34D2EA" w14:textId="77777777" w:rsidR="006807F7" w:rsidRDefault="006807F7" w:rsidP="006807F7">
      <w:r>
        <w:t>Sofern wir im Rahmen unserer Verarbeitung Daten gegenüber anderen Personen und Unternehmen (Auftragsverarbeitern oder Dritten) offenbaren, sie an diese übermitteln oder ihnen sonst Zugriff auf die Daten gewähren, erfolgt dies nur auf Grundlage einer gesetzlichen Erlaubnis (z.B. wenn eine Übermittlung der Daten an Dritte, wie an Zahlungsdienstleister, gem. Art. 6 Abs. 1 lit. b DSGVO zur Vertragserfüllung erforderlich ist), Sie eingewilligt haben, eine rechtliche Verpflichtung dies vorsieht oder auf Grundlage unserer berechtigten Interessen (z.B. beim Einsatz von Beauftragten, Webhostern, etc.).</w:t>
      </w:r>
    </w:p>
    <w:p w14:paraId="73FFAF95" w14:textId="77777777" w:rsidR="006807F7" w:rsidRDefault="006807F7" w:rsidP="006807F7">
      <w:r>
        <w:t>Sofern wir Dritte mit der Verarbeitung von Daten auf Grundlage eines sog. „Auftragsverarbeitungsvertrages“ beauftragen, geschieht dies auf Grundlage des Art. 28 DSGVO.</w:t>
      </w:r>
    </w:p>
    <w:p w14:paraId="32FFD413" w14:textId="77777777" w:rsidR="006807F7" w:rsidRDefault="006807F7" w:rsidP="006807F7"/>
    <w:p w14:paraId="1B77BAF1" w14:textId="1105FF76" w:rsidR="006807F7" w:rsidRDefault="0018612E" w:rsidP="006807F7">
      <w:r>
        <w:br/>
      </w:r>
      <w:r>
        <w:br/>
      </w:r>
      <w:r>
        <w:lastRenderedPageBreak/>
        <w:br/>
      </w:r>
      <w:r w:rsidR="006807F7">
        <w:t>Übermittlungen in Drittländer</w:t>
      </w:r>
    </w:p>
    <w:p w14:paraId="75E677ED" w14:textId="77777777" w:rsidR="006807F7" w:rsidRDefault="006807F7" w:rsidP="006807F7">
      <w:r>
        <w:t>Sofern wir Daten in einem Drittland (d.h. außerhalb der Europäischen Union (EU) oder des Europäischen Wirtschaftsraums (EWR)) verarbeiten oder dies im Rahmen der Inanspruchnahme von Diensten Dritter oder Offenlegung, bzw. Übermittlung von Daten an Dritte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besonderen Voraussetzungen der Art. 44 ff. DSGVO verarbeiten. D.h. die Verarbeitung erfolgt z.B. auf Grundlage besonderer Garantien, wie der offiziell anerkannten Feststellung eines der EU entsprechenden Datenschutzniveaus (z.B. für die USA durch das „Privacy Shield“) oder Beachtung offiziell anerkannter spezieller vertraglicher Verpflichtungen (so genannte „Standardvertragsklauseln“).</w:t>
      </w:r>
    </w:p>
    <w:p w14:paraId="2593C8AB" w14:textId="77777777" w:rsidR="006807F7" w:rsidRDefault="006807F7" w:rsidP="006807F7"/>
    <w:p w14:paraId="31860E7B" w14:textId="77777777" w:rsidR="006807F7" w:rsidRDefault="006807F7" w:rsidP="006807F7">
      <w:r>
        <w:t>Rechte der betroffenen Personen</w:t>
      </w:r>
    </w:p>
    <w:p w14:paraId="643E4973" w14:textId="77777777" w:rsidR="006807F7" w:rsidRDefault="006807F7" w:rsidP="006807F7">
      <w:r>
        <w:t>Sie haben das Recht, eine Bestätigung darüber zu verlangen, ob betreffende Daten verarbeitet werden und auf Auskunft über diese Daten sowie auf weitere Informationen und Kopie der Daten entsprechend Art. 15 DSGVO.</w:t>
      </w:r>
    </w:p>
    <w:p w14:paraId="14E82678" w14:textId="77777777" w:rsidR="006807F7" w:rsidRDefault="006807F7" w:rsidP="006807F7">
      <w:r>
        <w:t>Sie haben entsprechend. Art. 16 DSGVO das Recht, die Vervollständigung der Sie betreffenden Daten oder die Berichtigung der Sie betreffenden unrichtigen Daten zu verlangen.</w:t>
      </w:r>
    </w:p>
    <w:p w14:paraId="2C8B6150" w14:textId="77777777" w:rsidR="006807F7" w:rsidRDefault="006807F7" w:rsidP="006807F7">
      <w:r>
        <w:t>Sie haben nach Maßgabe des Art. 17 DSGVO das Recht zu verlangen, dass betreffende Daten unverzüglich gelöscht werden, bzw. alternativ nach Maßgabe des Art. 18 DSGVO eine Einschränkung der Verarbeitung der Daten zu verlangen.</w:t>
      </w:r>
    </w:p>
    <w:p w14:paraId="62A08F9B" w14:textId="77777777" w:rsidR="006807F7" w:rsidRDefault="006807F7" w:rsidP="006807F7">
      <w:r>
        <w:t>Sie haben das Recht zu verlangen, dass die Sie betreffenden Daten, die Sie uns bereitgestellt haben nach Maßgabe des Art. 20 DSGVO zu erhalten und deren Übermittlung an andere Verantwortliche zu fordern.</w:t>
      </w:r>
    </w:p>
    <w:p w14:paraId="7DDD020F" w14:textId="6BD81BF4" w:rsidR="006807F7" w:rsidRDefault="0018612E" w:rsidP="006807F7">
      <w:r>
        <w:t>S</w:t>
      </w:r>
      <w:r w:rsidR="006807F7">
        <w:t>ie haben ferner gem. Art. 77 DSGVO das Recht, eine Beschwerde bei der zuständigen Aufsichtsbehörde einzureichen.</w:t>
      </w:r>
    </w:p>
    <w:p w14:paraId="22A4ED37" w14:textId="77777777" w:rsidR="006807F7" w:rsidRDefault="006807F7" w:rsidP="006807F7"/>
    <w:p w14:paraId="2C2D22E2" w14:textId="77777777" w:rsidR="006807F7" w:rsidRDefault="006807F7" w:rsidP="006807F7">
      <w:r>
        <w:t>Widerrufsrecht</w:t>
      </w:r>
    </w:p>
    <w:p w14:paraId="49DFFC18" w14:textId="77777777" w:rsidR="006807F7" w:rsidRDefault="006807F7" w:rsidP="006807F7">
      <w:r>
        <w:t>Sie haben das Recht, erteilte Einwilligungen gem. Art. 7 Abs. 3 DSGVO mit Wirkung für die Zukunft zu widerrufen</w:t>
      </w:r>
    </w:p>
    <w:p w14:paraId="30D6F9FD" w14:textId="77777777" w:rsidR="006807F7" w:rsidRDefault="006807F7" w:rsidP="006807F7"/>
    <w:p w14:paraId="42412D83" w14:textId="77777777" w:rsidR="006807F7" w:rsidRDefault="006807F7" w:rsidP="006807F7">
      <w:r>
        <w:t>Widerspruchsrecht</w:t>
      </w:r>
    </w:p>
    <w:p w14:paraId="7BEDD005" w14:textId="77777777" w:rsidR="006807F7" w:rsidRDefault="006807F7" w:rsidP="006807F7">
      <w:r>
        <w:t>Sie können der künftigen Verarbeitung der Sie betreffenden Daten nach Maßgabe des Art. 21 DSGVO jederzeit widersprechen. Der Widerspruch kann insbesondere gegen die Verarbeitung für Zwecke der Direktwerbung erfolgen.</w:t>
      </w:r>
    </w:p>
    <w:p w14:paraId="6D5258EF" w14:textId="77777777" w:rsidR="006807F7" w:rsidRDefault="006807F7" w:rsidP="006807F7"/>
    <w:p w14:paraId="0B2AB240" w14:textId="1E932181" w:rsidR="006807F7" w:rsidRDefault="0018612E" w:rsidP="006807F7">
      <w:r>
        <w:lastRenderedPageBreak/>
        <w:br/>
      </w:r>
      <w:r>
        <w:br/>
      </w:r>
      <w:r w:rsidR="006807F7">
        <w:t>Cookies und Widerspruchsrecht bei Direktwerbung</w:t>
      </w:r>
    </w:p>
    <w:p w14:paraId="5C74AF7A" w14:textId="77777777" w:rsidR="006807F7" w:rsidRDefault="006807F7" w:rsidP="006807F7">
      <w:r>
        <w:t>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 Als „Third-Party-Cookie“ werden Cookies bezeichnet, die von anderen Anbietern als dem Verantwortlichen, der das Onlineangebot betreibt, angeboten werden (andernfalls, wenn es nur dessen Cookies sind spricht man von „First-Party Cookies“).</w:t>
      </w:r>
    </w:p>
    <w:p w14:paraId="65D0DC4D" w14:textId="77777777" w:rsidR="006807F7" w:rsidRDefault="006807F7" w:rsidP="006807F7">
      <w:r>
        <w:t>Wir können temporäre und permanente Cookies einsetzen und klären hierüber im Rahmen unserer Datenschutzerklärung auf.</w:t>
      </w:r>
    </w:p>
    <w:p w14:paraId="5B9DF3A7" w14:textId="77777777" w:rsidR="006807F7" w:rsidRDefault="006807F7" w:rsidP="006807F7">
      <w:r>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p>
    <w:p w14:paraId="70FA8779" w14:textId="77777777" w:rsidR="006807F7" w:rsidRDefault="006807F7" w:rsidP="006807F7">
      <w:r>
        <w:t>Ein genereller Widerspruch gegen den Einsatz der zu Zwecken des Onlinemarketing eingesetzten Cookies kann bei einer Vielzahl der Dienste, vor allem im Fall des Trackings, über die US-amerikanische Seite http://www.aboutads.info/choices/ oder die EU-Seite http://www.youronlinechoices.com/ erklärt werden. Des Weiteren kann die Speicherung von Cookies mittels deren Abschaltung in den Einstellungen des Browsers erreicht werden. Bitte beachten Sie, dass dann gegebenenfalls nicht alle Funktionen dieses Onlineangebotes genutzt werden können.</w:t>
      </w:r>
    </w:p>
    <w:p w14:paraId="562C140F" w14:textId="77777777" w:rsidR="006807F7" w:rsidRDefault="006807F7" w:rsidP="006807F7"/>
    <w:p w14:paraId="740A5AE3" w14:textId="77777777" w:rsidR="006807F7" w:rsidRDefault="006807F7" w:rsidP="006807F7">
      <w:r>
        <w:t>Löschung von Daten</w:t>
      </w:r>
    </w:p>
    <w:p w14:paraId="5C40319F" w14:textId="77777777" w:rsidR="006807F7" w:rsidRDefault="006807F7" w:rsidP="006807F7">
      <w:r>
        <w:t>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D.h. die Daten werden gesperrt und nicht für andere Zwecke verarbeitet. Das gilt z.B. für Daten, die aus handels- oder steuerrechtlichen Gründen aufbewahrt werden müssen.</w:t>
      </w:r>
    </w:p>
    <w:p w14:paraId="25BC974D" w14:textId="77777777" w:rsidR="006807F7" w:rsidRDefault="006807F7" w:rsidP="006807F7"/>
    <w:p w14:paraId="4F052616" w14:textId="77777777" w:rsidR="006807F7" w:rsidRDefault="006807F7" w:rsidP="006807F7">
      <w:r>
        <w:t xml:space="preserve">Nach gesetzlichen Vorgaben in Deutschland erfolgt die Aufbewahrung insbesondere für 6 Jahre gemäß § 257 Abs. 1 HGB (Handelsbücher, Inventare, Eröffnungsbilanzen, Jahresabschlüsse, Handelsbriefe, Buchungsbelege, etc.) sowie für 10 Jahre gemäß § 147 Abs. 1 AO (Bücher, </w:t>
      </w:r>
      <w:r>
        <w:lastRenderedPageBreak/>
        <w:t>Aufzeichnungen, Lageberichte, Buchungsbelege, Handels- und Geschäftsbriefe, Für Besteuerung relevante Unterlagen, etc.).</w:t>
      </w:r>
    </w:p>
    <w:p w14:paraId="06BDEE45" w14:textId="77777777" w:rsidR="006807F7" w:rsidRDefault="006807F7" w:rsidP="006807F7">
      <w:r>
        <w:t>Nach gesetzlichen Vorgaben in Österreich erfolgt die Aufbewahrung insbesondere für 7 J gemäß § 132 Abs. 1 BAO (Buchhaltungsunterlagen, Belege/Rechnungen, Konten, Belege, Geschäftspapiere, Aufstellung der Einnahmen und Ausgaben, etc.), für 22 Jahre im Zusammenhang mit Grundstücken und für 10 Jahre bei Unterlagen im Zusammenhang mit elektronisch erbrachten Leistungen, Telekommunikations-, Rundfunk- und Fernsehleistungen, die an Nichtunternehmer in EU-Mitgliedstaaten erbracht werden und für die der Mini-One-Stop-Shop (MOSS) in Anspruch genommen wird.</w:t>
      </w:r>
    </w:p>
    <w:p w14:paraId="3F6A92C0" w14:textId="77777777" w:rsidR="006807F7" w:rsidRDefault="006807F7" w:rsidP="006807F7"/>
    <w:p w14:paraId="0CE59C72" w14:textId="46F978C0" w:rsidR="006807F7" w:rsidRDefault="006807F7" w:rsidP="006807F7">
      <w:r>
        <w:t>Geschäftsbezogene Verarbeitung</w:t>
      </w:r>
    </w:p>
    <w:p w14:paraId="5FAF7796" w14:textId="77777777" w:rsidR="006807F7" w:rsidRDefault="006807F7" w:rsidP="006807F7">
      <w:r>
        <w:t>Zusätzlich verarbeiten wir</w:t>
      </w:r>
    </w:p>
    <w:p w14:paraId="698B9BD8" w14:textId="77777777" w:rsidR="006807F7" w:rsidRDefault="006807F7" w:rsidP="006807F7">
      <w:r>
        <w:t>– Vertragsdaten (z.B., Vertragsgegenstand, Laufzeit, Kundenkategorie).</w:t>
      </w:r>
    </w:p>
    <w:p w14:paraId="2BE68BF4" w14:textId="77777777" w:rsidR="006807F7" w:rsidRDefault="006807F7" w:rsidP="006807F7">
      <w:r>
        <w:t>– Zahlungsdaten (z.B., Bankverbindung, Zahlungshistorie)</w:t>
      </w:r>
    </w:p>
    <w:p w14:paraId="4693EB5A" w14:textId="77777777" w:rsidR="006807F7" w:rsidRDefault="006807F7" w:rsidP="006807F7">
      <w:r>
        <w:t>von unseren Kunden, Interessenten und Geschäftspartner zwecks Erbringung vertraglicher Leistungen, Service und Kundenpflege, Marketing, Werbung und Marktforschung.</w:t>
      </w:r>
    </w:p>
    <w:p w14:paraId="33B8C220" w14:textId="77777777" w:rsidR="006807F7" w:rsidRDefault="006807F7" w:rsidP="006807F7"/>
    <w:p w14:paraId="51FC04B7" w14:textId="77777777" w:rsidR="006807F7" w:rsidRDefault="006807F7" w:rsidP="006807F7">
      <w:r>
        <w:t>Hosting</w:t>
      </w:r>
    </w:p>
    <w:p w14:paraId="5C9B7157" w14:textId="77777777" w:rsidR="006807F7" w:rsidRDefault="006807F7" w:rsidP="006807F7">
      <w:r>
        <w:t>Die von uns in Anspruch genommenen Hosting-Leistungen dienen der Zurverfügungstellung der folgenden Leistungen: Infrastruktur- und Plattformdienstleistungen, Rechenkapazität, Speicherplatz und Datenbankdienste, Sicherheitsleistungen sowie technische Wartungsleistungen, die wir zum Zwecke des Betriebs dieses Onlineangebotes einsetzen.</w:t>
      </w:r>
    </w:p>
    <w:p w14:paraId="13E6891F" w14:textId="77777777" w:rsidR="006807F7" w:rsidRDefault="006807F7" w:rsidP="006807F7">
      <w:r>
        <w:t>Hierbei verarbeiten wir, bzw. unser Hostinganbieter Bestandsdaten, Kontaktdaten, Inhaltsdaten, Vertragsdaten, Nutzungsdaten, Meta- und Kommunikationsdaten von Kunden, Interessenten und Besuchern dieses Onlineangebotes auf Grundlage unserer berechtigten Interessen an einer effizienten und sicheren Zurverfügungstellung dieses Onlineangebotes gem. Art. 6 Abs. 1 lit. f DSGVO i.V.m. Art. 28 DSGVO (Abschluss Auftragsverarbeitungsvertrag).</w:t>
      </w:r>
    </w:p>
    <w:p w14:paraId="0E272C94" w14:textId="77777777" w:rsidR="006807F7" w:rsidRDefault="006807F7" w:rsidP="006807F7"/>
    <w:p w14:paraId="0FE5D3BB" w14:textId="77777777" w:rsidR="006807F7" w:rsidRDefault="006807F7" w:rsidP="006807F7">
      <w:r>
        <w:t>Erhebung von Zugriffsdaten und Logfiles</w:t>
      </w:r>
    </w:p>
    <w:p w14:paraId="17F98071" w14:textId="77777777" w:rsidR="006807F7" w:rsidRDefault="006807F7" w:rsidP="006807F7">
      <w:r>
        <w:t>Wir, bzw. unser Hostinganbieter, erhebt auf Grundlage unserer berechtigten Interessen im Sinne des Art. 6 Abs. 1 lit. f. DSGVO Daten über jeden Zugriff auf den Server, auf dem sich dieser Dienst befindet (sogenannte Serverlogfiles). Zu den Zugriffsdaten gehören Name der abgerufenen Webseite, Datei, Datum und Uhrzeit des Abrufs, übertragene Datenmenge, Meldung über erfolgreichen Abruf, Browsertyp nebst Version, das Betriebssystem des Nutzers, Referrer URL (die zuvor besuchte Seite), IP-Adresse und der anfragende Provider.</w:t>
      </w:r>
    </w:p>
    <w:p w14:paraId="59C13435" w14:textId="77777777" w:rsidR="006807F7" w:rsidRDefault="006807F7" w:rsidP="006807F7"/>
    <w:p w14:paraId="63FCC831" w14:textId="77777777" w:rsidR="006807F7" w:rsidRDefault="006807F7" w:rsidP="006807F7">
      <w:r>
        <w:t>Logfile-Informationen werden aus Sicherheitsgründen (z.B. zur Aufklärung von Missbrauchs- oder Betrugshandlungen) für die Dauer von maximal 7 Tagen gespeichert und danach gelöscht. Daten, deren weitere Aufbewahrung zu Beweiszwecken erforderlich ist, sind bis zur endgültigen Klärung des jeweiligen Vorfalls von der Löschung ausgenommen.</w:t>
      </w:r>
    </w:p>
    <w:p w14:paraId="7398F210" w14:textId="77777777" w:rsidR="006807F7" w:rsidRDefault="006807F7" w:rsidP="006807F7"/>
    <w:p w14:paraId="4D8B5017" w14:textId="77777777" w:rsidR="006807F7" w:rsidRDefault="006807F7" w:rsidP="006807F7">
      <w:r>
        <w:t>Erbringung vertraglicher Leistungen</w:t>
      </w:r>
    </w:p>
    <w:p w14:paraId="478BBDE8" w14:textId="77777777" w:rsidR="006807F7" w:rsidRDefault="006807F7" w:rsidP="006807F7">
      <w:r>
        <w:t>Wir verarbeiten Bestandsdaten (z.B., Namen und Adressen sowie Kontaktdaten von Nutzern), Vertragsdaten (z.B., in Anspruch genommene Leistungen, Namen von Kontaktpersonen, Zahlungsinformationen) zwecks Erfüllung unserer vertraglichen Verpflichtungen und Serviceleistungen gem. Art. 6 Abs. 1 lit b. DSGVO. Die in Onlineformularen als verpflichtend gekennzeichneten Eingaben, sind für den Vertragsschluss erforderlich.</w:t>
      </w:r>
    </w:p>
    <w:p w14:paraId="6568D512" w14:textId="77777777" w:rsidR="006807F7" w:rsidRDefault="006807F7" w:rsidP="006807F7">
      <w:r>
        <w:t>Im Rahmen der Inanspruchnahme unserer Onlinedienste, speichern wir die IP-Adresse und den Zeitpunkt der jeweiligen Nutzerhandlung. Die Speicherung erfolgt auf Grundlage unserer berechtigten Interessen, als auch der Nutzer an Schutz vor Missbrauch und sonstiger unbefugter Nutzung. Eine Weitergabe dieser Daten an Dritte erfolgt grundsätzlich nicht, außer sie ist zur Verfolgung unserer Ansprüche erforderlich oder es besteht hierzu eine gesetzliche Verpflichtung gem. Art. 6 Abs. 1 lit. c DSGVO.</w:t>
      </w:r>
    </w:p>
    <w:p w14:paraId="33327933" w14:textId="77777777" w:rsidR="006807F7" w:rsidRDefault="006807F7" w:rsidP="006807F7">
      <w:r>
        <w:t>Wir verarbeiten Nutzungsdaten (z.B., die besuchten Webseiten unseres Onlineangebotes, Interesse an unseren Produkten) und Inhaltsdaten (z.B., Eingaben im Kontaktformular oder Nutzerprofil) für Werbezwecke in einem Nutzerprofil, um den Nutzer z.B. Produkthinweise ausgehend von ihren bisher in Anspruch genommenen Leistungen einzublenden.</w:t>
      </w:r>
    </w:p>
    <w:p w14:paraId="34B8F98E" w14:textId="77777777" w:rsidR="006807F7" w:rsidRDefault="006807F7" w:rsidP="006807F7">
      <w:r>
        <w:t>Die Löschung der Daten erfolgt nach Ablauf gesetzlicher Gewährleistungs- und vergleichbarer Pflichten, die Erforderlichkeit der Aufbewahrung der Daten wird alle drei Jahre überprüft; im Fall der gesetzlichen Archivierungspflichten erfolgt die Löschung nach deren Ablauf. Angaben im etwaigen Kundenkonto verbleiben bis zu dessen Löschung.</w:t>
      </w:r>
    </w:p>
    <w:p w14:paraId="374A8BB6" w14:textId="77777777" w:rsidR="006807F7" w:rsidRDefault="006807F7" w:rsidP="006807F7"/>
    <w:p w14:paraId="41DE97C3" w14:textId="77777777" w:rsidR="006807F7" w:rsidRDefault="006807F7" w:rsidP="006807F7">
      <w:r>
        <w:t>Administration, Finanzbuchhaltung, Büroorganisation, Kontaktverwaltung</w:t>
      </w:r>
    </w:p>
    <w:p w14:paraId="705D86BB" w14:textId="77777777" w:rsidR="006807F7" w:rsidRDefault="006807F7" w:rsidP="006807F7">
      <w:r>
        <w:t>Wir verarbeiten Daten im Rahmen von Verwaltungsaufgaben sowie Organisation unseres Betriebs, Finanzbuchhaltung und Befolgung der gesetzlichen Pflichten, wie z.B. der Archivierung. Herbei verarbeiten wir dieselben Daten, die wir im Rahmen der Erbringung unserer vertraglichen Leistungen verarbeiten. Die Verarbeitungsgrundlagen sind Art. 6 Abs. 1 lit. c. DSGVO, Art. 6 Abs. 1 lit. f. DSGVO. Von der Verarbeitung sind Kunden, Interessenten, Geschäftspartner und Websitebesucher betroffen. Der Zweck und unser Interesse an der Verarbeitung liegt in der Administration, Finanzbuchhaltung, Büroorganisation, Archivierung von Daten, also Aufgaben die der Aufrechterhaltung unserer Geschäftstätigkeiten, Wahrnehmung unserer Aufgaben und Erbringung unserer Leistungen dienen. Die Löschung der Daten im Hinblick auf vertragliche Leistungen und die vertragliche Kommunikation entspricht den, bei diesen Verarbeitungstätigkeiten genannten Angaben.</w:t>
      </w:r>
    </w:p>
    <w:p w14:paraId="4F06AAEB" w14:textId="77777777" w:rsidR="006807F7" w:rsidRDefault="006807F7" w:rsidP="006807F7"/>
    <w:p w14:paraId="4DD7E44B" w14:textId="77777777" w:rsidR="006807F7" w:rsidRDefault="006807F7" w:rsidP="006807F7">
      <w:r>
        <w:t>Wir offenbaren oder übermitteln hierbei Daten an die Finanzverwaltung, Berater, wie z.B., Steuerberater oder Wirtschaftsprüfer sowie weitere Gebührenstellen und Zahlungsdienstleister.</w:t>
      </w:r>
    </w:p>
    <w:p w14:paraId="6E5DF2CD" w14:textId="77777777" w:rsidR="006807F7" w:rsidRDefault="006807F7" w:rsidP="006807F7"/>
    <w:p w14:paraId="25388F58" w14:textId="77777777" w:rsidR="006807F7" w:rsidRDefault="006807F7" w:rsidP="006807F7">
      <w:r>
        <w:t>Ferner speichern wir auf Grundlage unserer betriebswirtschaftlichen Interessen Angaben zu Lieferanten, Veranstaltern und sonstigen Geschäftspartnern, z.B. zwecks späterer Kontaktaufnahme. Diese mehrheitlich unternehmensbezogenen Daten, speichern wir grundsätzlich dauerhaft.</w:t>
      </w:r>
    </w:p>
    <w:p w14:paraId="05DFF9F7" w14:textId="77777777" w:rsidR="006807F7" w:rsidRDefault="006807F7" w:rsidP="006807F7"/>
    <w:p w14:paraId="7C8527C8" w14:textId="77777777" w:rsidR="006807F7" w:rsidRDefault="006807F7" w:rsidP="006807F7">
      <w:r>
        <w:lastRenderedPageBreak/>
        <w:t>Betriebswirtschaftliche Analysen und Marktforschung</w:t>
      </w:r>
    </w:p>
    <w:p w14:paraId="0657FC04" w14:textId="77777777" w:rsidR="006807F7" w:rsidRDefault="006807F7" w:rsidP="006807F7">
      <w:r>
        <w:t>Um unser Geschäft wirtschaftlich betreiben, Markttendenzen, Kunden- und Nutzerwünsche erkennen zu können, analysieren wir die uns vorliegenden Daten zu Geschäftsvorgängen, Verträgen, Anfragen, etc. Wir verarbeiten dabei Bestandsdaten, Kommunikationsdaten, Vertragsdaten, Zahlungsdaten, Nutzungsdaten, Metadaten auf Grundlage des Art. 6 Abs. 1 lit. f. DSGVO, wobei zu den betroffenen Personen Kunden, Interessenten, Geschäftspartner, Besucher und Nutzer des Onlineangebotes gehören.</w:t>
      </w:r>
    </w:p>
    <w:p w14:paraId="5E2B8016" w14:textId="77777777" w:rsidR="006807F7" w:rsidRDefault="006807F7" w:rsidP="006807F7">
      <w:r>
        <w:t>Die Analysen erfolgen zum Zweck betriebswirtschaftlicher Auswertungen, des Marketings und der Marktforschung. Dabei können wir die Profile der registrierten Nutzer mit Angaben z.B. zu deren Kaufvorgängen berücksichtigen. Die Analysen dienen uns zur Steigerung der Nutzerfreundlichkeit, der Optimierung unseres Angebotes und der Betriebswirtschaftlichkeit. Die Analysen dienen alleine uns und werden nicht extern offenbart, sofern es sich nicht um anonyme Analysen mit zusammengefassten Werten handelt.</w:t>
      </w:r>
    </w:p>
    <w:p w14:paraId="6523D78C" w14:textId="77777777" w:rsidR="006807F7" w:rsidRDefault="006807F7" w:rsidP="006807F7">
      <w:r>
        <w:t>Sofern diese Analysen oder Profile personenbezogen sind, werden sie mit Kündigung der Nutzer gelöscht oder anonymisiert, sonst nach zwei Jahren ab Vertragsschluss. Im Übrigen werden die gesamtbetriebswirtschaftlichen Analysen und allgemeine Tendenzbestimmungen nach Möglichkeit anonym erstellt.</w:t>
      </w:r>
    </w:p>
    <w:p w14:paraId="2B10FB17" w14:textId="77777777" w:rsidR="006807F7" w:rsidRDefault="006807F7" w:rsidP="006807F7"/>
    <w:p w14:paraId="457D640B" w14:textId="77777777" w:rsidR="006807F7" w:rsidRDefault="006807F7" w:rsidP="006807F7">
      <w:r>
        <w:t>Kontaktaufnahme</w:t>
      </w:r>
    </w:p>
    <w:p w14:paraId="529E60EA" w14:textId="77777777" w:rsidR="006807F7" w:rsidRDefault="006807F7" w:rsidP="006807F7">
      <w:r>
        <w:t>Bei der Kontaktaufnahme mit uns (z.B. per Kontaktformular, E-Mail, Telefon oder via sozialer Medien) werden die Angaben des Nutzers zur Bearbeitung der Kontaktanfrage und deren Abwicklung gem. Art. 6 Abs. 1 lit. b) DSGVO verarbeitet. Die Angaben der Nutzer können in einem Customer-Relationship-Management System (“CRM System”) oder vergleichbarer Anfragenorganisation gespeichert werden.</w:t>
      </w:r>
    </w:p>
    <w:p w14:paraId="07730B81" w14:textId="77777777" w:rsidR="006807F7" w:rsidRDefault="006807F7" w:rsidP="006807F7">
      <w:r>
        <w:t>Wir löschen die Anfragen, sofern diese nicht mehr erforderlich sind. Wir überprüfen die Erforderlichkeit alle zwei Jahre; Ferner gelten die gesetzlichen Archivierungspflichten.</w:t>
      </w:r>
    </w:p>
    <w:p w14:paraId="37806900" w14:textId="77777777" w:rsidR="006807F7" w:rsidRDefault="006807F7" w:rsidP="006807F7">
      <w:r>
        <w:t>Google Analytics</w:t>
      </w:r>
    </w:p>
    <w:p w14:paraId="0D2669A5" w14:textId="77777777" w:rsidR="006807F7" w:rsidRDefault="006807F7" w:rsidP="006807F7">
      <w:r>
        <w:t>Wir setzen auf Grundlage unserer berechtigten Interessen (d.h. Interesse an der Analyse, Optimierung und wirtschaftlichem Betrieb unseres Onlineangebotes im Sinne des Art. 6 Abs. 1 lit. f. DSGVO) Google Analytics, einen Webanalysedienst der Google LLC („Google“) ein. Google verwendet Cookies. Die durch das Cookie erzeugten Informationen über Benutzung des Onlineangebotes durch die Nutzer werden in der Regel an einen Server von Google in den USA übertragen und dort gespeichert.</w:t>
      </w:r>
    </w:p>
    <w:p w14:paraId="15AFA48D" w14:textId="77777777" w:rsidR="006807F7" w:rsidRDefault="006807F7" w:rsidP="006807F7"/>
    <w:p w14:paraId="0E488540" w14:textId="77777777" w:rsidR="006807F7" w:rsidRDefault="006807F7" w:rsidP="006807F7">
      <w:r>
        <w:t>Google ist unter dem Privacy-Shield-Abkommen zertifiziert und bietet hierdurch eine Garantie, das europäische Datenschutzrecht einzuhalten (https://www.privacyshield.gov/participant?id=a2zt000000001L5AAI&amp;status=Active).</w:t>
      </w:r>
    </w:p>
    <w:p w14:paraId="0F2C9B6E" w14:textId="77777777" w:rsidR="006807F7" w:rsidRDefault="006807F7" w:rsidP="006807F7"/>
    <w:p w14:paraId="3D5380C3" w14:textId="77777777" w:rsidR="006807F7" w:rsidRDefault="006807F7" w:rsidP="006807F7">
      <w:r>
        <w:t xml:space="preserve">Google wird diese Informationen in unserem Auftrag benutzen, um die Nutzung unseres Onlineangebotes durch die Nutzer auszuwerten, um Reports über die Aktivitäten innerhalb dieses Onlineangebotes zusammenzustellen und um weitere, mit der Nutzung dieses Onlineangebotes und </w:t>
      </w:r>
      <w:r>
        <w:lastRenderedPageBreak/>
        <w:t>der Internetnutzung verbundene Dienstleistungen, uns gegenüber zu erbringen. Dabei können aus den verarbeiteten Daten pseudonyme Nutzungsprofile der Nutzer erstellt werden.</w:t>
      </w:r>
    </w:p>
    <w:p w14:paraId="00D2556D" w14:textId="77777777" w:rsidR="006807F7" w:rsidRDefault="006807F7" w:rsidP="006807F7">
      <w:r>
        <w:t>Wir setzen Google Analytics nur mit aktivierter IP-Anonymisierung ein. Das bedeutet, die IP-Adresse der Nutzer wird von Google innerhalb von Mitgliedstaaten der Europäischen Union oder in anderen Vertragsstaaten des Abkommens über den Europäischen Wirtschaftsraum gekürzt. Nur in Ausnahmefällen wird die volle IP-Adresse an einen Server von Google in den USA übertragen und dort gekürzt.</w:t>
      </w:r>
    </w:p>
    <w:p w14:paraId="1CD7AC94" w14:textId="77777777" w:rsidR="006807F7" w:rsidRDefault="006807F7" w:rsidP="006807F7">
      <w:r>
        <w:t>Die von dem Browser des Nutzers übermittelte IP-Adresse wird nicht mit anderen Daten von Google zusammengeführt. Die Nutzer können die Speicherung der Cookies durch eine entsprechende Einstellung ihrer Browser-Software verhindern; die Nutzer können darüber hinaus die Erfassung der durch das Cookie erzeugten und auf ihre Nutzung des Onlineangebotes bezogenen Daten an Google sowie die Verarbeitung dieser Daten durch Google verhindern, indem sie das unter folgendem Link verfügbare Browser-Plugin herunterladen und installieren: http://tools.google.com/dlpage/gaoptout?hl=de.</w:t>
      </w:r>
    </w:p>
    <w:p w14:paraId="5921E21E" w14:textId="77777777" w:rsidR="006807F7" w:rsidRDefault="006807F7" w:rsidP="006807F7">
      <w:r>
        <w:t>Weitere Informationen zur Datennutzung durch Google, Einstellungs- und Widerspruchsmöglichkeiten erfahren Sie auf den Webseiten von Google: https://www.google.com/intl/de/policies/privacy/partners („Datennutzung durch Google bei Ihrer Nutzung von Websites oder Apps unserer Partner“), http://www.google.com/policies/technologies/ads („Datennutzung zu Werbezwecken“), http://www.google.de/settings/ads („Informationen verwalten, die Google verwendet, um Ihnen Werbung einzublenden“).</w:t>
      </w:r>
    </w:p>
    <w:p w14:paraId="03EC8B6E" w14:textId="77777777" w:rsidR="006807F7" w:rsidRDefault="006807F7" w:rsidP="006807F7"/>
    <w:p w14:paraId="24ADB3C2" w14:textId="77777777" w:rsidR="006807F7" w:rsidRDefault="006807F7" w:rsidP="006807F7">
      <w:r>
        <w:t>Facebook-Pixel, Custom Audiences und Facebook-Conversion</w:t>
      </w:r>
    </w:p>
    <w:p w14:paraId="4712910C" w14:textId="77777777" w:rsidR="006807F7" w:rsidRDefault="006807F7" w:rsidP="006807F7">
      <w:r>
        <w:t>Innerhalb unseres Onlineangebotes wird aufgrund unserer berechtigten Interessen an Analyse, Optimierung und wirtschaftlichem Betrieb unseres Onlineangebotes und zu diesen Zwecken das sog. “Facebook-Pixel” des sozialen Netzwerkes Facebook, welches von der Facebook Inc., 1 Hacker Way, Menlo Park, CA 94025, USA, bzw. falls Sie in der EU ansässig sind, Facebook Ireland Ltd., 4 Grand Canal Square, Grand Canal Harbour, Dublin 2, Irland betrieben wird (“Facebook”), eingesetzt.</w:t>
      </w:r>
    </w:p>
    <w:p w14:paraId="4FEA8355" w14:textId="77777777" w:rsidR="006807F7" w:rsidRDefault="006807F7" w:rsidP="006807F7">
      <w:r>
        <w:t>Facebook ist unter dem Privacy-Shield-Abkommen zertifiziert und bietet hierdurch eine Garantie, das europäische Datenschutzrecht einzuhalten (https://www.privacyshield.gov/participant?id=a2zt0000000GnywAAC&amp;status=Active).</w:t>
      </w:r>
    </w:p>
    <w:p w14:paraId="61755C26" w14:textId="77777777" w:rsidR="006807F7" w:rsidRDefault="006807F7" w:rsidP="006807F7">
      <w:r>
        <w:t>Mit Hilfe des Facebook-Pixels ist es Facebook zum einen möglich, die Besucher unseres Onlineangebotes als Zielgruppe für die Darstellung von Anzeigen (sog. “Facebook-Ads”) zu bestimmen. Dementsprechend setzen wir das Facebook-Pixel ein, um die durch uns geschalteten Facebook-Ads nur solchen Facebook-Nutzern anzuzeigen, die auch ein Interesse an unserem Onlineangebot gezeigt haben oder die bestimmte Merkmale (z.B. Interessen an bestimmten Themen oder Produkten, die anhand der besuchten Webseiten bestimmt werden) aufweisen, die wir an Facebook übermitteln (sog. „Custom Audiences“). Mit Hilfe des Facebook-Pixels möchten wir auch sicherstellen, dass unsere Facebook-Ads dem potentiellen Interesse der Nutzer entsprechen und nicht belästigend wirken. Mit Hilfe des Facebook-Pixels können wir ferner die Wirksamkeit der Facebook-Werbeanzeigen für statistische und Marktforschungszwecke nachvollziehen, in dem wir sehen ob Nutzer nachdem Klick auf eine Facebook-Werbeanzeige auf unsere Website weitergeleitet wurden (sog. „Conversion“).</w:t>
      </w:r>
    </w:p>
    <w:p w14:paraId="6E5D0222" w14:textId="77777777" w:rsidR="006807F7" w:rsidRDefault="006807F7" w:rsidP="006807F7"/>
    <w:p w14:paraId="0127B483" w14:textId="77777777" w:rsidR="006807F7" w:rsidRDefault="006807F7" w:rsidP="006807F7">
      <w:r>
        <w:lastRenderedPageBreak/>
        <w:t>Die Verarbeitung der Daten durch Facebook erfolgt im Rahmen von Facebooks Datenverwendungsrichtlinie. Dementsprechend generelle Hinweise zur Darstellung von Facebook-Ads, in der Datenverwendungsrichtlinie von Facebook: https://www.facebook.com/policy.php. Spezielle Informationen und Details zum Facebook-Pixel und seiner Funktionsweise erhalten Sie im Hilfebereich von Facebook: https://www.facebook.com/business/help/651294705016616.</w:t>
      </w:r>
    </w:p>
    <w:p w14:paraId="463795F4" w14:textId="77777777" w:rsidR="006807F7" w:rsidRDefault="006807F7" w:rsidP="006807F7">
      <w:r>
        <w:t>Sie können der Erfassung durch den Facebook-Pixel und Verwendung Ihrer Daten zur Darstellung von Facebook-Ads widersprechen. Um einzustellen, welche Arten von Werbeanzeigen Ihnen innerhalb von Facebook angezeigt werden, können Sie die von Facebook eingerichtete Seite aufrufen und dort die Hinweise zu den Einstellungen nutzungsbasierter Werbung befolgen: https://www.facebook.com/settings?tab=ads. Die Einstellungen erfolgen plattformunabhängig, d.h. sie werden für alle Geräte, wie Desktopcomputer oder mobile Geräte übernommen.</w:t>
      </w:r>
    </w:p>
    <w:p w14:paraId="26B04827" w14:textId="77777777" w:rsidR="006807F7" w:rsidRDefault="006807F7" w:rsidP="006807F7">
      <w:r>
        <w:t>Sie können dem Einsatz von Cookies, die der Reichweitenmessung und Werbezwecken dienen, ferner über die Deaktivierungsseite der Netzwerkwerbeinitiative (http://optout.networkadvertising.org/) und zusätzlich die US-amerikanische Webseite (http://www.aboutads.info/choices) oder die europäische Webseite (http://www.youronlinechoices.com/uk/your-ad-choices/) widersprechen.</w:t>
      </w:r>
    </w:p>
    <w:p w14:paraId="70C3BF36" w14:textId="77777777" w:rsidR="006807F7" w:rsidRDefault="006807F7" w:rsidP="006807F7">
      <w:r>
        <w:t>Onlinepräsenzen in sozialen Medien</w:t>
      </w:r>
    </w:p>
    <w:p w14:paraId="213BA451" w14:textId="77777777" w:rsidR="006807F7" w:rsidRDefault="006807F7" w:rsidP="006807F7">
      <w:r>
        <w:t>Wir unterhalten Onlinepräsenzen innerhalb sozialer Netzwerke und Plattformen, um mit den dort aktiven Kunden, Interessenten und Nutzern kommunizieren und sie dort über unsere Leistungen informieren zu können. Beim Aufruf der jeweiligen Netzwerke und Plattformen gelten die Geschäftsbedingungen und die Datenverarbeitungsrichtlinien deren jeweiligen Betreiber.</w:t>
      </w:r>
    </w:p>
    <w:p w14:paraId="1F230E9E" w14:textId="77777777" w:rsidR="006807F7" w:rsidRDefault="006807F7" w:rsidP="006807F7">
      <w:r>
        <w:t>Soweit nicht anders im Rahmen unserer Datenschutzerklärung angegeben, verarbeiten wir die Daten der Nutzer sofern diese mit uns innerhalb der sozialen Netzwerke und Plattformen kommunizieren, z.B. Beiträge auf unseren Onlinepräsenzen verfassen oder uns Nachrichten zusenden.</w:t>
      </w:r>
    </w:p>
    <w:p w14:paraId="1EF48ABC" w14:textId="77777777" w:rsidR="006807F7" w:rsidRDefault="006807F7" w:rsidP="006807F7"/>
    <w:p w14:paraId="267AFEC7" w14:textId="77777777" w:rsidR="006807F7" w:rsidRDefault="006807F7" w:rsidP="006807F7">
      <w:r>
        <w:t>Einbindung von Diensten und Inhalten Dritter</w:t>
      </w:r>
    </w:p>
    <w:p w14:paraId="527193B5" w14:textId="77777777" w:rsidR="006807F7" w:rsidRDefault="006807F7" w:rsidP="006807F7">
      <w:r>
        <w:t>Wir setzen innerhalb unseres Onlineangebotes auf Grundlage unserer berechtigten Interessen (d.h. Interesse an der Analyse, Optimierung und wirtschaftlichem Betrieb unseres Onlineangebotes im Sinne des Art. 6 Abs. 1 lit. f. DSGVO) Inhalts- oder Serviceangebote von Drittanbietern ein, um deren Inhalte und Services, wie z.B. Videos oder Schriftarten einzubinden (nachfolgend einheitlich bezeichnet als “Inhalte”).</w:t>
      </w:r>
    </w:p>
    <w:p w14:paraId="2B15C497" w14:textId="77777777" w:rsidR="006807F7" w:rsidRDefault="006807F7" w:rsidP="006807F7">
      <w:r>
        <w:t>Dies setzt immer voraus, dass die Drittanbieter dieser Inhalte, die IP-Adresse der Nutzer wahrnehmen, da sie ohne die IP-Adresse die Inhalte nicht an deren Browser senden könnten. Die IP-Adresse ist damit für die Darstellung dieser Inhalte erforderlich. Wir bemühen uns nur solche Inhalte zu verwenden, deren jeweilige Anbieter die IP-Adresse lediglich zur Auslieferung der Inhalte verwenden. Drittanbieter können ferner so genannte Pixel-Tags (unsichtbare Grafiken, auch als “Web Beacons” bezeichnet) für statistische oder Marketingzwecke verwenden. Durch die “Pixel-Tags” können Informationen, wie der Besucherverkehr auf den Seiten dieser Website ausgewertet werden. Die pseudonymen Informationen können ferner in Cookies auf dem Gerät der Nutzer gespeichert werden und unter anderem technische Informationen zum Browser und Betriebssystem, verweisende Webseiten, Besuchszeit sowie weitere Angaben zur Nutzung unseres Onlineangebotes enthalten, als auch mit solchen Informationen aus anderen Quellen verbunden werden.</w:t>
      </w:r>
    </w:p>
    <w:p w14:paraId="7D238D0C" w14:textId="77777777" w:rsidR="006807F7" w:rsidRDefault="006807F7" w:rsidP="006807F7"/>
    <w:p w14:paraId="6B548A96" w14:textId="77777777" w:rsidR="00210775" w:rsidRDefault="00210775" w:rsidP="006807F7"/>
    <w:p w14:paraId="629C5F01" w14:textId="10215F5F" w:rsidR="006807F7" w:rsidRDefault="006807F7" w:rsidP="006807F7">
      <w:r>
        <w:lastRenderedPageBreak/>
        <w:t>Youtube</w:t>
      </w:r>
    </w:p>
    <w:p w14:paraId="1DAE6871" w14:textId="77777777" w:rsidR="006807F7" w:rsidRDefault="006807F7" w:rsidP="006807F7">
      <w:r>
        <w:t>Wir binden die Videos der Plattform “YouTube” des Anbieters Google LLC, 1600 Amphitheatre Parkway, Mountain View, CA 94043, USA, ein. Datenschutzerklärung: https://www.google.com/policies/privacy/, Opt-Out: https://adssettings.google.com/authenticated.</w:t>
      </w:r>
    </w:p>
    <w:p w14:paraId="46E9874D" w14:textId="77777777" w:rsidR="006807F7" w:rsidRDefault="006807F7" w:rsidP="006807F7"/>
    <w:p w14:paraId="07F85D0F" w14:textId="77777777" w:rsidR="006807F7" w:rsidRDefault="006807F7" w:rsidP="006807F7">
      <w:r>
        <w:t>Google Maps</w:t>
      </w:r>
    </w:p>
    <w:p w14:paraId="27B3161A" w14:textId="77777777" w:rsidR="006807F7" w:rsidRDefault="006807F7" w:rsidP="006807F7">
      <w:r>
        <w:t>Wir binden die Landkarten des Dienstes “Google Maps” des Anbieters Google LLC, 1600 Amphitheatre Parkway, Mountain View, CA 94043, USA, ein. Datenschutzerklärung: https://www.google.com/policies/privacy/, Opt-Out: https://adssettings.google.com/authenticated.</w:t>
      </w:r>
    </w:p>
    <w:p w14:paraId="1C63A59C" w14:textId="77777777" w:rsidR="006807F7" w:rsidRDefault="006807F7" w:rsidP="006807F7"/>
    <w:p w14:paraId="35D5140F" w14:textId="77777777" w:rsidR="006807F7" w:rsidRDefault="006807F7" w:rsidP="006807F7">
      <w:r>
        <w:t>Google Fonts</w:t>
      </w:r>
    </w:p>
    <w:p w14:paraId="45891F10" w14:textId="2CF8F5F4" w:rsidR="00713FFA" w:rsidRDefault="006807F7" w:rsidP="006807F7">
      <w:r>
        <w:t>Wir binden die Schriftarten (“Google Fonts”) des Anbieters Google LLC, 1600 Amphitheatre Parkway, Mountain View, CA 94043, USA, ein. Datenschutzerklärung: https://www.google.com/policies/privacy/, Opt-Out: https://adssettings.google.com/authenticated.</w:t>
      </w:r>
    </w:p>
    <w:sectPr w:rsidR="00713F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67"/>
    <w:rsid w:val="0018612E"/>
    <w:rsid w:val="00210775"/>
    <w:rsid w:val="00301371"/>
    <w:rsid w:val="006807F7"/>
    <w:rsid w:val="00713FFA"/>
    <w:rsid w:val="007201B2"/>
    <w:rsid w:val="00792767"/>
    <w:rsid w:val="009B6BD7"/>
    <w:rsid w:val="00B02A67"/>
    <w:rsid w:val="00C301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D44B"/>
  <w15:chartTrackingRefBased/>
  <w15:docId w15:val="{1F5791BB-AD29-49A7-8ACB-4835FB30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3643</Words>
  <Characters>22951</Characters>
  <Application>Microsoft Office Word</Application>
  <DocSecurity>0</DocSecurity>
  <Lines>191</Lines>
  <Paragraphs>53</Paragraphs>
  <ScaleCrop>false</ScaleCrop>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Urban</dc:creator>
  <cp:keywords/>
  <dc:description/>
  <cp:lastModifiedBy>Chris Urban</cp:lastModifiedBy>
  <cp:revision>9</cp:revision>
  <dcterms:created xsi:type="dcterms:W3CDTF">2020-12-15T09:14:00Z</dcterms:created>
  <dcterms:modified xsi:type="dcterms:W3CDTF">2020-12-15T09:30:00Z</dcterms:modified>
</cp:coreProperties>
</file>